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CAF" w:rsidRPr="008B4426" w:rsidRDefault="00E95CAF" w:rsidP="00E95CAF">
      <w:pPr>
        <w:pStyle w:val="Normaalweb"/>
        <w:spacing w:after="0"/>
        <w:rPr>
          <w:rFonts w:asciiTheme="minorHAnsi" w:hAnsiTheme="minorHAnsi" w:cstheme="minorHAnsi"/>
          <w:b/>
          <w:lang w:val="nl-NL"/>
        </w:rPr>
      </w:pPr>
      <w:r w:rsidRPr="008B4426">
        <w:rPr>
          <w:rFonts w:asciiTheme="minorHAnsi" w:hAnsiTheme="minorHAnsi" w:cstheme="minorHAnsi"/>
          <w:b/>
          <w:lang w:val="nl-NL"/>
        </w:rPr>
        <w:t>Nieuwe Heiligheid</w:t>
      </w:r>
    </w:p>
    <w:p w:rsidR="008B4426" w:rsidRPr="001D72CE" w:rsidRDefault="00E95CAF" w:rsidP="008B4426">
      <w:pPr>
        <w:pStyle w:val="Normaalweb"/>
        <w:spacing w:after="0"/>
        <w:rPr>
          <w:rFonts w:asciiTheme="minorHAnsi" w:hAnsiTheme="minorHAnsi" w:cstheme="minorHAnsi"/>
          <w:lang w:val="nl-NL"/>
        </w:rPr>
      </w:pPr>
      <w:r w:rsidRPr="00E95CAF">
        <w:rPr>
          <w:rFonts w:asciiTheme="minorHAnsi" w:hAnsiTheme="minorHAnsi" w:cstheme="minorHAnsi"/>
          <w:lang w:val="nl-NL"/>
        </w:rPr>
        <w:t>In de huidige samenleving zijn heiligen van de kalender geschrapt. Hun namen worden nog nauwelijks genoemd. Maar is daarmee het heilige uit de samenleving verdwenen of is er</w:t>
      </w:r>
      <w:r>
        <w:rPr>
          <w:rFonts w:asciiTheme="minorHAnsi" w:hAnsiTheme="minorHAnsi" w:cstheme="minorHAnsi"/>
          <w:lang w:val="nl-NL"/>
        </w:rPr>
        <w:t xml:space="preserve"> </w:t>
      </w:r>
      <w:r w:rsidRPr="00E95CAF">
        <w:rPr>
          <w:rFonts w:asciiTheme="minorHAnsi" w:hAnsiTheme="minorHAnsi" w:cstheme="minorHAnsi"/>
          <w:lang w:val="nl-NL"/>
        </w:rPr>
        <w:t>sprake van een nieuwe heiligheid?</w:t>
      </w:r>
      <w:r>
        <w:rPr>
          <w:rFonts w:asciiTheme="minorHAnsi" w:hAnsiTheme="minorHAnsi" w:cstheme="minorHAnsi"/>
          <w:lang w:val="nl-NL"/>
        </w:rPr>
        <w:t xml:space="preserve"> En als sprake is van nieuwe heiligheid waar is die dan te vinden. </w:t>
      </w:r>
      <w:r>
        <w:rPr>
          <w:rFonts w:asciiTheme="minorHAnsi" w:hAnsiTheme="minorHAnsi" w:cstheme="minorHAnsi"/>
          <w:lang w:val="nl-NL"/>
        </w:rPr>
        <w:br/>
      </w:r>
      <w:r w:rsidR="008B4426">
        <w:rPr>
          <w:rFonts w:asciiTheme="minorHAnsi" w:hAnsiTheme="minorHAnsi" w:cstheme="minorHAnsi"/>
          <w:lang w:val="nl-NL"/>
        </w:rPr>
        <w:t xml:space="preserve">Dat dit geen onbelangrijke vraag is blijkt niet alleen uit twee uiterst leesbare boeken over het nieuwe heilige er is zelfs een nieuw platform Nieuw </w:t>
      </w:r>
      <w:proofErr w:type="spellStart"/>
      <w:r w:rsidR="008B4426">
        <w:rPr>
          <w:rFonts w:asciiTheme="minorHAnsi" w:hAnsiTheme="minorHAnsi" w:cstheme="minorHAnsi"/>
          <w:lang w:val="nl-NL"/>
        </w:rPr>
        <w:t>Heilig.Nu</w:t>
      </w:r>
      <w:proofErr w:type="spellEnd"/>
      <w:r w:rsidR="008B4426">
        <w:rPr>
          <w:rFonts w:asciiTheme="minorHAnsi" w:hAnsiTheme="minorHAnsi" w:cstheme="minorHAnsi"/>
          <w:lang w:val="nl-NL"/>
        </w:rPr>
        <w:t xml:space="preserve"> maar ook de Paus heeft in maart een nieuwe brief geschreven aan de gelovigen met de oproep heilig te zijn. Kortom genoeg redenen om het woord weer eens onder het stof vandaan te halen en met elkaar in gesprek te gaan over wie en wat voor u heilig is.</w:t>
      </w:r>
    </w:p>
    <w:p w:rsidR="00E95CAF" w:rsidRDefault="008B4426" w:rsidP="00E95CAF">
      <w:pPr>
        <w:pStyle w:val="Normaalweb"/>
        <w:spacing w:after="0"/>
        <w:rPr>
          <w:rFonts w:asciiTheme="minorHAnsi" w:hAnsiTheme="minorHAnsi" w:cstheme="minorHAnsi"/>
          <w:lang w:val="nl-NL"/>
        </w:rPr>
      </w:pPr>
      <w:r w:rsidRPr="008B4426">
        <w:drawing>
          <wp:inline distT="0" distB="0" distL="0" distR="0" wp14:anchorId="424DFCE2" wp14:editId="10D72C58">
            <wp:extent cx="3283464" cy="38404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1786" cy="3861910"/>
                    </a:xfrm>
                    <a:prstGeom prst="rect">
                      <a:avLst/>
                    </a:prstGeom>
                  </pic:spPr>
                </pic:pic>
              </a:graphicData>
            </a:graphic>
          </wp:inline>
        </w:drawing>
      </w:r>
      <w:bookmarkStart w:id="0" w:name="_GoBack"/>
      <w:bookmarkEnd w:id="0"/>
      <w:r w:rsidR="00E95CAF">
        <w:rPr>
          <w:rFonts w:asciiTheme="minorHAnsi" w:hAnsiTheme="minorHAnsi" w:cstheme="minorHAnsi"/>
          <w:lang w:val="nl-NL"/>
        </w:rPr>
        <w:br/>
      </w:r>
      <w:r w:rsidR="00E95CAF">
        <w:rPr>
          <w:rFonts w:asciiTheme="minorHAnsi" w:hAnsiTheme="minorHAnsi" w:cstheme="minorHAnsi"/>
          <w:lang w:val="nl-NL"/>
        </w:rPr>
        <w:br/>
      </w:r>
    </w:p>
    <w:sectPr w:rsidR="00E95CAF" w:rsidSect="00876BEF">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3B8"/>
    <w:multiLevelType w:val="multilevel"/>
    <w:tmpl w:val="0CBE4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67"/>
    <w:rsid w:val="001D72CE"/>
    <w:rsid w:val="001F319A"/>
    <w:rsid w:val="00224F6C"/>
    <w:rsid w:val="0024556D"/>
    <w:rsid w:val="0034075B"/>
    <w:rsid w:val="00367087"/>
    <w:rsid w:val="0039613B"/>
    <w:rsid w:val="008335C3"/>
    <w:rsid w:val="0085425C"/>
    <w:rsid w:val="00876BEF"/>
    <w:rsid w:val="008B4426"/>
    <w:rsid w:val="008C0354"/>
    <w:rsid w:val="00946940"/>
    <w:rsid w:val="00AA1EC1"/>
    <w:rsid w:val="00C10F4B"/>
    <w:rsid w:val="00CA0E79"/>
    <w:rsid w:val="00D73A5B"/>
    <w:rsid w:val="00E02E79"/>
    <w:rsid w:val="00E4088F"/>
    <w:rsid w:val="00E95CAF"/>
    <w:rsid w:val="00F7577D"/>
    <w:rsid w:val="00FB5667"/>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E69D"/>
  <w15:docId w15:val="{E4E42167-F5AA-48AD-9169-791C10CF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02E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B5667"/>
    <w:pPr>
      <w:spacing w:before="100" w:beforeAutospacing="1" w:after="119"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8335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5649">
      <w:bodyDiv w:val="1"/>
      <w:marLeft w:val="0"/>
      <w:marRight w:val="0"/>
      <w:marTop w:val="0"/>
      <w:marBottom w:val="0"/>
      <w:divBdr>
        <w:top w:val="none" w:sz="0" w:space="0" w:color="auto"/>
        <w:left w:val="none" w:sz="0" w:space="0" w:color="auto"/>
        <w:bottom w:val="none" w:sz="0" w:space="0" w:color="auto"/>
        <w:right w:val="none" w:sz="0" w:space="0" w:color="auto"/>
      </w:divBdr>
    </w:div>
    <w:div w:id="197101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108</Words>
  <Characters>599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Eefje</dc:creator>
  <cp:lastModifiedBy>Eefje</cp:lastModifiedBy>
  <cp:revision>3</cp:revision>
  <cp:lastPrinted>2018-02-07T08:38:00Z</cp:lastPrinted>
  <dcterms:created xsi:type="dcterms:W3CDTF">2018-05-23T17:46:00Z</dcterms:created>
  <dcterms:modified xsi:type="dcterms:W3CDTF">2018-05-23T19:06:00Z</dcterms:modified>
</cp:coreProperties>
</file>